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lang w:val="en-US" w:eastAsia="zh-CN"/>
        </w:rPr>
      </w:pPr>
      <w:r>
        <w:rPr>
          <w:rFonts w:hint="eastAsia" w:ascii="黑体" w:hAnsi="宋体" w:eastAsia="黑体"/>
        </w:rPr>
        <w:t>附件</w:t>
      </w:r>
      <w:r>
        <w:rPr>
          <w:rFonts w:hint="eastAsia" w:ascii="黑体" w:hAnsi="宋体" w:eastAsia="黑体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山东省高校毕业生求职创业补贴申请表</w:t>
      </w:r>
    </w:p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</w:rPr>
        <w:t xml:space="preserve">学校（院系）：                                       学号： </w:t>
      </w:r>
    </w:p>
    <w:tbl>
      <w:tblPr>
        <w:tblStyle w:val="6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59"/>
        <w:gridCol w:w="2127"/>
        <w:gridCol w:w="1559"/>
        <w:gridCol w:w="2581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学生基本情况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彩色一寸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开户行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银行账号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困难类型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低保家庭；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特困人员；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孤儿；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□重点</w:t>
            </w:r>
            <w:r>
              <w:rPr>
                <w:rFonts w:hint="eastAsia" w:ascii="仿宋_GB2312" w:hAnsi="宋体" w:eastAsia="仿宋_GB2312"/>
                <w:sz w:val="24"/>
              </w:rPr>
              <w:t>困境儿童；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建档立卡贫困家庭；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残疾人毕业生及贫困残疾人家庭；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在学期间已获得国家助学贷款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证件编码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学生申请</w:t>
            </w:r>
          </w:p>
        </w:tc>
        <w:tc>
          <w:tcPr>
            <w:tcW w:w="9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705" w:firstLineChars="29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本人申请领取求职创业补贴，申报情况属实，请予批准。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080" w:firstLineChars="4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73" w:leftChars="54" w:right="113"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学院意见</w:t>
            </w:r>
          </w:p>
        </w:tc>
        <w:tc>
          <w:tcPr>
            <w:tcW w:w="9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  <w:r>
              <w:rPr>
                <w:rFonts w:hint="eastAsia" w:ascii="仿宋_GB2312" w:hAnsi="宋体" w:eastAsia="仿宋_GB2312"/>
                <w:sz w:val="24"/>
              </w:rPr>
              <w:t>该生填报情况属实，经公示无异议，同意上报。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签字</w:t>
            </w:r>
          </w:p>
          <w:p>
            <w:pPr>
              <w:tabs>
                <w:tab w:val="left" w:pos="1556"/>
              </w:tabs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73" w:leftChars="54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9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120" w:firstLineChars="5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该生填报情况属实，经公示无异议，同意上报。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 xml:space="preserve"> 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 xml:space="preserve">                              签字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F15"/>
    <w:rsid w:val="000513DD"/>
    <w:rsid w:val="00076129"/>
    <w:rsid w:val="0009056F"/>
    <w:rsid w:val="000D3F15"/>
    <w:rsid w:val="00162E44"/>
    <w:rsid w:val="00176272"/>
    <w:rsid w:val="001A5194"/>
    <w:rsid w:val="001E095F"/>
    <w:rsid w:val="00214B2F"/>
    <w:rsid w:val="00243320"/>
    <w:rsid w:val="0029132D"/>
    <w:rsid w:val="002A20B4"/>
    <w:rsid w:val="002C0698"/>
    <w:rsid w:val="003771E8"/>
    <w:rsid w:val="003D62A4"/>
    <w:rsid w:val="00420ABF"/>
    <w:rsid w:val="004B267C"/>
    <w:rsid w:val="004F4483"/>
    <w:rsid w:val="004F74B4"/>
    <w:rsid w:val="00546E51"/>
    <w:rsid w:val="005B690C"/>
    <w:rsid w:val="005C2634"/>
    <w:rsid w:val="006246EA"/>
    <w:rsid w:val="00634145"/>
    <w:rsid w:val="006569A9"/>
    <w:rsid w:val="00681F91"/>
    <w:rsid w:val="006931FC"/>
    <w:rsid w:val="007151F8"/>
    <w:rsid w:val="007175CD"/>
    <w:rsid w:val="00727398"/>
    <w:rsid w:val="007C68E4"/>
    <w:rsid w:val="008E2E3F"/>
    <w:rsid w:val="00937F6D"/>
    <w:rsid w:val="00940541"/>
    <w:rsid w:val="00967451"/>
    <w:rsid w:val="009C66D5"/>
    <w:rsid w:val="00A03F3C"/>
    <w:rsid w:val="00AA3592"/>
    <w:rsid w:val="00AE0D3C"/>
    <w:rsid w:val="00B63FD5"/>
    <w:rsid w:val="00B85078"/>
    <w:rsid w:val="00BE225A"/>
    <w:rsid w:val="00E67A0D"/>
    <w:rsid w:val="00E74898"/>
    <w:rsid w:val="00ED6DB1"/>
    <w:rsid w:val="00FA1DA6"/>
    <w:rsid w:val="2F7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1691</Characters>
  <Lines>14</Lines>
  <Paragraphs>3</Paragraphs>
  <TotalTime>1</TotalTime>
  <ScaleCrop>false</ScaleCrop>
  <LinksUpToDate>false</LinksUpToDate>
  <CharactersWithSpaces>1984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2019-01-07T06:19:00Z</dcterms:created>
  <dc:creator>xgc</dc:creator>
  <cp:lastModifiedBy>xzwhello</cp:lastModifiedBy>
  <cp:lastPrinted>2019-01-07T08:43:00Z</cp:lastPrinted>
  <dcterms:modified xsi:type="dcterms:W3CDTF">2019-01-15T02:41:19Z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